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932" w:rsidRPr="00F33932" w:rsidRDefault="00F33932" w:rsidP="00F339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3932">
        <w:rPr>
          <w:rFonts w:ascii="Times New Roman" w:hAnsi="Times New Roman" w:cs="Times New Roman"/>
          <w:b/>
          <w:bCs/>
          <w:sz w:val="28"/>
          <w:szCs w:val="28"/>
        </w:rPr>
        <w:t>ФИНАНСОВО-ЭКОНОМИЧЕСКИЙ КОЛЛЕДЖ</w:t>
      </w:r>
    </w:p>
    <w:p w:rsidR="00F33932" w:rsidRPr="00F33932" w:rsidRDefault="00F33932" w:rsidP="00F339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3932">
        <w:rPr>
          <w:rFonts w:ascii="Times New Roman" w:hAnsi="Times New Roman" w:cs="Times New Roman"/>
          <w:b/>
          <w:bCs/>
          <w:sz w:val="28"/>
          <w:szCs w:val="28"/>
        </w:rPr>
        <w:t xml:space="preserve">2016-2017 учебный год </w:t>
      </w:r>
    </w:p>
    <w:p w:rsidR="00F33932" w:rsidRPr="00F33932" w:rsidRDefault="00F33932" w:rsidP="00F339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3932">
        <w:rPr>
          <w:rFonts w:ascii="Times New Roman" w:hAnsi="Times New Roman" w:cs="Times New Roman"/>
          <w:b/>
          <w:bCs/>
          <w:sz w:val="28"/>
          <w:szCs w:val="28"/>
        </w:rPr>
        <w:t>ПРОВЕДЕНИЕ ИНСТРУКТАЖА</w:t>
      </w:r>
      <w:r w:rsidR="00113B30">
        <w:rPr>
          <w:rFonts w:ascii="Times New Roman" w:hAnsi="Times New Roman" w:cs="Times New Roman"/>
          <w:b/>
          <w:bCs/>
          <w:sz w:val="28"/>
          <w:szCs w:val="28"/>
        </w:rPr>
        <w:t xml:space="preserve"> В СТУДЕНЧЕСКИХ ГРУППАХ  </w:t>
      </w:r>
      <w:r w:rsidR="00113B30" w:rsidRPr="00F339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33932" w:rsidRPr="00F33932" w:rsidRDefault="00F33932" w:rsidP="00F33932">
      <w:pPr>
        <w:pStyle w:val="a3"/>
        <w:numPr>
          <w:ilvl w:val="0"/>
          <w:numId w:val="1"/>
        </w:numPr>
        <w:shd w:val="clear" w:color="auto" w:fill="FFFFFF"/>
        <w:spacing w:before="120"/>
        <w:ind w:right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3932">
        <w:rPr>
          <w:rFonts w:ascii="Times New Roman" w:eastAsia="Times New Roman" w:hAnsi="Times New Roman" w:cs="Times New Roman"/>
          <w:b/>
          <w:bCs/>
          <w:sz w:val="28"/>
          <w:szCs w:val="28"/>
        </w:rPr>
        <w:t>ВНЕШНИЙ ВИД</w:t>
      </w:r>
      <w:r w:rsidRPr="00F339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33932" w:rsidRPr="00F33932" w:rsidRDefault="00F33932" w:rsidP="00F33932">
      <w:pPr>
        <w:shd w:val="clear" w:color="auto" w:fill="FFFFFF"/>
        <w:spacing w:before="120"/>
        <w:ind w:left="360" w:righ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3932">
        <w:rPr>
          <w:rFonts w:ascii="Times New Roman" w:hAnsi="Times New Roman" w:cs="Times New Roman"/>
          <w:b/>
          <w:bCs/>
          <w:sz w:val="28"/>
          <w:szCs w:val="28"/>
        </w:rPr>
        <w:t xml:space="preserve">Выписка из правил Внутреннего распорядка ФГБОУ ВО «РГЭУ (РИНХ)» Раздел </w:t>
      </w:r>
      <w:r w:rsidRPr="00F33932">
        <w:rPr>
          <w:rFonts w:ascii="Times New Roman" w:eastAsia="Times New Roman" w:hAnsi="Times New Roman" w:cs="Times New Roman"/>
          <w:b/>
          <w:bCs/>
          <w:sz w:val="28"/>
          <w:szCs w:val="28"/>
        </w:rPr>
        <w:t>4. ВНЕШНИЙ ВИД</w:t>
      </w:r>
    </w:p>
    <w:p w:rsidR="00F33932" w:rsidRPr="00F33932" w:rsidRDefault="00F33932" w:rsidP="00F33932">
      <w:pPr>
        <w:shd w:val="clear" w:color="auto" w:fill="FFFFFF"/>
        <w:tabs>
          <w:tab w:val="left" w:pos="994"/>
        </w:tabs>
        <w:spacing w:before="115" w:line="322" w:lineRule="exact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32">
        <w:rPr>
          <w:rFonts w:ascii="Times New Roman" w:eastAsia="Times New Roman" w:hAnsi="Times New Roman" w:cs="Times New Roman"/>
          <w:sz w:val="28"/>
          <w:szCs w:val="28"/>
        </w:rPr>
        <w:t>4.1.Для обучающихся Университета обязательным является соблюдение правил, касающихся их внешнего вида.</w:t>
      </w:r>
    </w:p>
    <w:p w:rsidR="00F33932" w:rsidRPr="00F33932" w:rsidRDefault="00F33932" w:rsidP="00F33932">
      <w:pPr>
        <w:shd w:val="clear" w:color="auto" w:fill="FFFFFF"/>
        <w:tabs>
          <w:tab w:val="left" w:pos="994"/>
        </w:tabs>
        <w:spacing w:before="115" w:line="322" w:lineRule="exact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32">
        <w:rPr>
          <w:rFonts w:ascii="Times New Roman" w:eastAsia="Times New Roman" w:hAnsi="Times New Roman" w:cs="Times New Roman"/>
          <w:sz w:val="28"/>
          <w:szCs w:val="28"/>
        </w:rPr>
        <w:t xml:space="preserve">4.2.Одежда должна отвечать следующим критериям: сдержанность, аккуратность, лаконичность, функциональность. </w:t>
      </w:r>
      <w:proofErr w:type="gramStart"/>
      <w:r w:rsidRPr="00F33932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 w:rsidRPr="00F33932">
        <w:rPr>
          <w:rFonts w:ascii="Times New Roman" w:eastAsia="Times New Roman" w:hAnsi="Times New Roman" w:cs="Times New Roman"/>
          <w:sz w:val="28"/>
          <w:szCs w:val="28"/>
        </w:rPr>
        <w:t xml:space="preserve"> должны придерживаются делового стиля в одежде. Приветствуется ношение деловых костюмов, как для мужчин, так и для женщин. Для мужчин допустимо ношение костюма без пиджака и галстука.  Допустимо ношение рубашек и блузок без рукавов.</w:t>
      </w:r>
    </w:p>
    <w:p w:rsidR="00F33932" w:rsidRPr="00F33932" w:rsidRDefault="00F33932" w:rsidP="00F33932">
      <w:pPr>
        <w:shd w:val="clear" w:color="auto" w:fill="FFFFFF"/>
        <w:tabs>
          <w:tab w:val="left" w:pos="994"/>
        </w:tabs>
        <w:spacing w:before="115" w:line="322" w:lineRule="exact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32">
        <w:rPr>
          <w:rFonts w:ascii="Times New Roman" w:eastAsia="Times New Roman" w:hAnsi="Times New Roman" w:cs="Times New Roman"/>
          <w:sz w:val="28"/>
          <w:szCs w:val="28"/>
        </w:rPr>
        <w:t>4.3.Женщинам не следует носить короткие (выше колена более</w:t>
      </w:r>
      <w:proofErr w:type="gramStart"/>
      <w:r w:rsidRPr="00F33932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F33932">
        <w:rPr>
          <w:rFonts w:ascii="Times New Roman" w:eastAsia="Times New Roman" w:hAnsi="Times New Roman" w:cs="Times New Roman"/>
          <w:sz w:val="28"/>
          <w:szCs w:val="28"/>
        </w:rPr>
        <w:t xml:space="preserve"> чем на ладонь) юбки, броские украшения и одежду, открывающую спину и плечи, не следует укрывать голову и лицо.</w:t>
      </w:r>
    </w:p>
    <w:p w:rsidR="00F33932" w:rsidRPr="00F33932" w:rsidRDefault="00F33932" w:rsidP="00F33932">
      <w:pPr>
        <w:shd w:val="clear" w:color="auto" w:fill="FFFFFF"/>
        <w:tabs>
          <w:tab w:val="left" w:pos="994"/>
        </w:tabs>
        <w:spacing w:before="115" w:line="322" w:lineRule="exact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33932">
        <w:rPr>
          <w:rFonts w:ascii="Times New Roman" w:eastAsia="Times New Roman" w:hAnsi="Times New Roman" w:cs="Times New Roman"/>
          <w:sz w:val="28"/>
          <w:szCs w:val="28"/>
        </w:rPr>
        <w:t>4.4.Не допускается на территории Университета носить шорты, откровенные платья и юбки, топы с открытым животом, одежду, которая поднимается при сидении, спортивную одежду (за исключением времени, отведенного для занятий физкультурой), одежду, прямо указывающую на расовую, национальную, религиозную принадлежность, кроссовки, пляжную обувь (типа сланцы, шлепанцы и т.п.).</w:t>
      </w:r>
      <w:proofErr w:type="gramEnd"/>
      <w:r w:rsidRPr="00F33932">
        <w:rPr>
          <w:rFonts w:ascii="Times New Roman" w:eastAsia="Times New Roman" w:hAnsi="Times New Roman" w:cs="Times New Roman"/>
          <w:sz w:val="28"/>
          <w:szCs w:val="28"/>
        </w:rPr>
        <w:t xml:space="preserve"> Не допускается ношение одежды, обуви, украшений и причесок, подчеркивающих принадлежность к той или иной субкультуре.</w:t>
      </w:r>
    </w:p>
    <w:p w:rsidR="00F33932" w:rsidRPr="00F33932" w:rsidRDefault="00F33932" w:rsidP="00F33932">
      <w:pPr>
        <w:shd w:val="clear" w:color="auto" w:fill="FFFFFF"/>
        <w:tabs>
          <w:tab w:val="left" w:pos="994"/>
        </w:tabs>
        <w:spacing w:before="115" w:line="322" w:lineRule="exact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932">
        <w:rPr>
          <w:rFonts w:ascii="Times New Roman" w:eastAsia="Times New Roman" w:hAnsi="Times New Roman" w:cs="Times New Roman"/>
          <w:sz w:val="28"/>
          <w:szCs w:val="28"/>
        </w:rPr>
        <w:t xml:space="preserve">4.5.В Университете (в том числе в общежитии) запрещается использовать национальные жесты и движения, исполнять традиционные народные танцы и песни (за исключением фестивалей, праздников, предусмотренных планом воспитательной работы Университета), отправлять религиозные обряды, пользоваться религиозной литературой, предметами религиозного культа, политической атрибутики. </w:t>
      </w:r>
    </w:p>
    <w:p w:rsidR="00F33932" w:rsidRPr="00F33932" w:rsidRDefault="00F33932" w:rsidP="00F33932">
      <w:pPr>
        <w:shd w:val="clear" w:color="auto" w:fill="FFFFFF"/>
        <w:tabs>
          <w:tab w:val="left" w:pos="994"/>
        </w:tabs>
        <w:spacing w:before="115" w:line="322" w:lineRule="exact"/>
        <w:ind w:right="1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93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33932">
        <w:rPr>
          <w:rFonts w:ascii="Times New Roman" w:hAnsi="Times New Roman" w:cs="Times New Roman"/>
          <w:b/>
          <w:sz w:val="28"/>
          <w:szCs w:val="28"/>
        </w:rPr>
        <w:t>. О ЗАПРЕТЕ КУРЕНИЯ</w:t>
      </w:r>
    </w:p>
    <w:p w:rsidR="00FD640A" w:rsidRDefault="00F33932" w:rsidP="00F33932">
      <w:pPr>
        <w:shd w:val="clear" w:color="auto" w:fill="FFFFFF"/>
        <w:tabs>
          <w:tab w:val="left" w:pos="994"/>
        </w:tabs>
        <w:spacing w:before="115" w:line="322" w:lineRule="exact"/>
        <w:ind w:right="10" w:firstLine="567"/>
      </w:pPr>
      <w:r w:rsidRPr="00F33932">
        <w:rPr>
          <w:rFonts w:ascii="Times New Roman" w:hAnsi="Times New Roman" w:cs="Times New Roman"/>
          <w:sz w:val="28"/>
          <w:szCs w:val="28"/>
        </w:rPr>
        <w:t xml:space="preserve">В соответствии с п.1 ч.1 ст. 12 Федерального закона от 23.02.2013г. № 15-ФЗ  и  </w:t>
      </w:r>
      <w:r w:rsidRPr="00F33932">
        <w:rPr>
          <w:rFonts w:ascii="Times New Roman" w:hAnsi="Times New Roman" w:cs="Times New Roman"/>
          <w:sz w:val="28"/>
          <w:szCs w:val="28"/>
        </w:rPr>
        <w:t>Приказ ректора № 250 от 13.10.2014г.</w:t>
      </w:r>
      <w:r w:rsidRPr="00F33932">
        <w:rPr>
          <w:rFonts w:ascii="Times New Roman" w:hAnsi="Times New Roman" w:cs="Times New Roman"/>
          <w:sz w:val="28"/>
          <w:szCs w:val="28"/>
        </w:rPr>
        <w:t xml:space="preserve"> «О запрете курения в помещениях и на  территории объектов университета. Об охране здоровья граждан от воздействия окружающего табачного дыма и последствий потребления табака» </w:t>
      </w:r>
      <w:r w:rsidRPr="00F33932">
        <w:rPr>
          <w:rFonts w:ascii="Times New Roman" w:hAnsi="Times New Roman" w:cs="Times New Roman"/>
          <w:b/>
          <w:sz w:val="28"/>
          <w:szCs w:val="28"/>
        </w:rPr>
        <w:t>ЗАПРЕЩЕНО курение в помещениях и на территории учебных заведений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sectPr w:rsidR="00FD640A" w:rsidSect="00F3393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E0988"/>
    <w:multiLevelType w:val="hybridMultilevel"/>
    <w:tmpl w:val="E3385EE6"/>
    <w:lvl w:ilvl="0" w:tplc="F092C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33932"/>
    <w:rsid w:val="00113B30"/>
    <w:rsid w:val="00C8329C"/>
    <w:rsid w:val="00F33932"/>
    <w:rsid w:val="00FD6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9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lyaschenko</dc:creator>
  <cp:keywords/>
  <dc:description/>
  <cp:lastModifiedBy>lyaschenko</cp:lastModifiedBy>
  <cp:revision>2</cp:revision>
  <dcterms:created xsi:type="dcterms:W3CDTF">2016-09-02T05:50:00Z</dcterms:created>
  <dcterms:modified xsi:type="dcterms:W3CDTF">2016-09-02T06:10:00Z</dcterms:modified>
</cp:coreProperties>
</file>